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2CE" w:rsidRDefault="00547DC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244061"/>
          <w:sz w:val="32"/>
          <w:szCs w:val="3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i/>
          <w:color w:val="244061"/>
          <w:sz w:val="32"/>
          <w:szCs w:val="32"/>
        </w:rPr>
        <w:t>JELENTKEZÉSI LAP</w:t>
      </w:r>
    </w:p>
    <w:tbl>
      <w:tblPr>
        <w:tblStyle w:val="a"/>
        <w:tblW w:w="978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26"/>
        <w:gridCol w:w="2835"/>
        <w:gridCol w:w="3261"/>
      </w:tblGrid>
      <w:tr w:rsidR="00ED62CE">
        <w:tc>
          <w:tcPr>
            <w:tcW w:w="9782" w:type="dxa"/>
            <w:gridSpan w:val="4"/>
            <w:shd w:val="clear" w:color="auto" w:fill="D9D9D9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Képzés alapadatai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(Felnőttképző tölti ki)</w:t>
            </w:r>
          </w:p>
        </w:tc>
      </w:tr>
      <w:tr w:rsidR="00ED62CE">
        <w:trPr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6096" w:type="dxa"/>
            <w:gridSpan w:val="2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Az írótolmácsolás elmélete és gyakorlata</w:t>
            </w:r>
          </w:p>
        </w:tc>
      </w:tr>
      <w:tr w:rsidR="00ED62CE">
        <w:trPr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teljes óraszáma</w:t>
            </w:r>
          </w:p>
        </w:tc>
        <w:tc>
          <w:tcPr>
            <w:tcW w:w="6096" w:type="dxa"/>
            <w:gridSpan w:val="2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 óra</w:t>
            </w:r>
          </w:p>
        </w:tc>
      </w:tr>
      <w:tr w:rsidR="00ED62CE">
        <w:trPr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(tervezett) első képzési napja</w:t>
            </w:r>
          </w:p>
        </w:tc>
        <w:tc>
          <w:tcPr>
            <w:tcW w:w="6096" w:type="dxa"/>
            <w:gridSpan w:val="2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2025.</w:t>
            </w:r>
            <w:r w:rsidR="003C380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11.29.</w:t>
            </w:r>
          </w:p>
        </w:tc>
      </w:tr>
      <w:tr w:rsidR="00ED62CE">
        <w:trPr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befejezésének tervezett időpontja</w:t>
            </w:r>
          </w:p>
        </w:tc>
        <w:tc>
          <w:tcPr>
            <w:tcW w:w="6096" w:type="dxa"/>
            <w:gridSpan w:val="2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2025.</w:t>
            </w:r>
            <w:r w:rsidR="003C380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12.01.</w:t>
            </w:r>
          </w:p>
        </w:tc>
      </w:tr>
      <w:tr w:rsidR="00ED62CE">
        <w:tc>
          <w:tcPr>
            <w:tcW w:w="9782" w:type="dxa"/>
            <w:gridSpan w:val="4"/>
            <w:shd w:val="clear" w:color="auto" w:fill="D9D9D9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Képzésre jelentkező személy személyes adatai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(Jelentkező, képzésben részt vevő személy tölti ki)</w:t>
            </w:r>
          </w:p>
        </w:tc>
      </w:tr>
      <w:tr w:rsidR="00ED62CE">
        <w:trPr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családi és utóneve(i)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(viselt neve)</w:t>
            </w:r>
          </w:p>
        </w:tc>
        <w:tc>
          <w:tcPr>
            <w:tcW w:w="6096" w:type="dxa"/>
            <w:gridSpan w:val="2"/>
          </w:tcPr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D62CE">
        <w:trPr>
          <w:trHeight w:val="397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születési családi és utóneve(i)</w:t>
            </w:r>
          </w:p>
        </w:tc>
        <w:tc>
          <w:tcPr>
            <w:tcW w:w="6096" w:type="dxa"/>
            <w:gridSpan w:val="2"/>
          </w:tcPr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D62CE">
        <w:trPr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születési helye</w:t>
            </w:r>
          </w:p>
        </w:tc>
        <w:tc>
          <w:tcPr>
            <w:tcW w:w="6096" w:type="dxa"/>
            <w:gridSpan w:val="2"/>
          </w:tcPr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D62CE">
        <w:trPr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születési ideje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(év, hónap, nap)</w:t>
            </w:r>
          </w:p>
        </w:tc>
        <w:tc>
          <w:tcPr>
            <w:tcW w:w="6096" w:type="dxa"/>
            <w:gridSpan w:val="2"/>
          </w:tcPr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D62CE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anyja születési családi és utóneve(i)</w:t>
            </w:r>
          </w:p>
        </w:tc>
        <w:tc>
          <w:tcPr>
            <w:tcW w:w="6096" w:type="dxa"/>
            <w:gridSpan w:val="2"/>
          </w:tcPr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D62CE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elektronikus levelezési címe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(e-mail címe)</w:t>
            </w:r>
          </w:p>
        </w:tc>
        <w:tc>
          <w:tcPr>
            <w:tcW w:w="6096" w:type="dxa"/>
            <w:gridSpan w:val="2"/>
          </w:tcPr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D62CE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legmagasabb iskolai végzettsége</w:t>
            </w:r>
          </w:p>
        </w:tc>
        <w:tc>
          <w:tcPr>
            <w:tcW w:w="6096" w:type="dxa"/>
            <w:gridSpan w:val="2"/>
            <w:vAlign w:val="center"/>
          </w:tcPr>
          <w:p w:rsidR="00ED62CE" w:rsidRDefault="00547D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végzettség nélkül</w:t>
            </w:r>
          </w:p>
          <w:p w:rsidR="00ED62CE" w:rsidRDefault="00547D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általános iskolai végzettség</w:t>
            </w:r>
          </w:p>
          <w:p w:rsidR="00ED62CE" w:rsidRDefault="00547D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középfokú végzettség és gimnáziumi érettségi (gimnázium)</w:t>
            </w:r>
          </w:p>
          <w:p w:rsidR="00ED62CE" w:rsidRDefault="00547D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:rsidR="00ED62CE" w:rsidRDefault="00547D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középfokú végzettség és középfokú szakképzettség (technikum)</w:t>
            </w:r>
          </w:p>
          <w:p w:rsidR="00ED62CE" w:rsidRDefault="00547D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felsőfokú végzettségi szint és felsőfokú szakképzettség (felsőoktatási intézmény)</w:t>
            </w:r>
          </w:p>
          <w:p w:rsidR="00ED62CE" w:rsidRDefault="00547D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felsőoktatási szakk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épzés (felsőoktatási intézmény)</w:t>
            </w:r>
          </w:p>
        </w:tc>
      </w:tr>
      <w:tr w:rsidR="00ED62CE">
        <w:trPr>
          <w:trHeight w:val="195"/>
        </w:trPr>
        <w:tc>
          <w:tcPr>
            <w:tcW w:w="9782" w:type="dxa"/>
            <w:gridSpan w:val="4"/>
            <w:shd w:val="clear" w:color="auto" w:fill="D9D9D9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Képzésre jelentkező személy kapcsolattartási és egyéb adatai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(Jelentkező, képzésben részt vevő személy tölti ki)</w:t>
            </w:r>
          </w:p>
        </w:tc>
      </w:tr>
      <w:tr w:rsidR="00ED62CE">
        <w:trPr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Résztvevő levelezési címe</w:t>
            </w:r>
          </w:p>
        </w:tc>
        <w:tc>
          <w:tcPr>
            <w:tcW w:w="6096" w:type="dxa"/>
            <w:gridSpan w:val="2"/>
          </w:tcPr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D62CE">
        <w:trPr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Résztvevő telefonszáma</w:t>
            </w:r>
          </w:p>
        </w:tc>
        <w:tc>
          <w:tcPr>
            <w:tcW w:w="6096" w:type="dxa"/>
            <w:gridSpan w:val="2"/>
          </w:tcPr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D62CE">
        <w:trPr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képzés költségviselője</w:t>
            </w:r>
          </w:p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(név, cím,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adószám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96" w:type="dxa"/>
            <w:gridSpan w:val="2"/>
          </w:tcPr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D62CE">
        <w:trPr>
          <w:trHeight w:val="454"/>
        </w:trPr>
        <w:tc>
          <w:tcPr>
            <w:tcW w:w="9782" w:type="dxa"/>
            <w:gridSpan w:val="4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Képzésre jelentkező személy nyilatkozatai</w:t>
            </w:r>
          </w:p>
        </w:tc>
      </w:tr>
      <w:tr w:rsidR="00ED62CE">
        <w:trPr>
          <w:trHeight w:val="454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096" w:type="dxa"/>
            <w:gridSpan w:val="2"/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igénylek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x  nem igénylek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ED62CE">
        <w:trPr>
          <w:trHeight w:val="454"/>
        </w:trPr>
        <w:tc>
          <w:tcPr>
            <w:tcW w:w="9782" w:type="dxa"/>
            <w:gridSpan w:val="4"/>
            <w:tcBorders>
              <w:bottom w:val="single" w:sz="4" w:space="0" w:color="000000"/>
            </w:tcBorders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Alulírott Képzésre jelentkező kijelentem, hogy az adatkezeléssel kapcsolatos tájékoztatót megismertem, a kitöltött jelentkezési lap Képzőnek való átadásával/megküldésével adataim leírt célból történő kezeléséhez hozzájárulok.</w:t>
            </w:r>
          </w:p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Adatkezelés célja: Felnőttképz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ési törvény hatálya alá tartozó képzésbe való bekapcsolódás </w:t>
            </w:r>
          </w:p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Adatkezelés jogalapja: Képző jogos érdeke</w:t>
            </w:r>
          </w:p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Adatok köre: Jelentkezési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ED62CE">
        <w:trPr>
          <w:trHeight w:val="454"/>
        </w:trPr>
        <w:tc>
          <w:tcPr>
            <w:tcW w:w="9782" w:type="dxa"/>
            <w:gridSpan w:val="4"/>
            <w:tcBorders>
              <w:bottom w:val="single" w:sz="4" w:space="0" w:color="000000"/>
            </w:tcBorders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Alulírott Képzésre jelentkező büntetőjogi felelősségem tudatában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kijelentem, hogy a jelentkezési lap adatai a valóságnak megfelelnek. A képzéssel kapcsolatos teljes körű tájékoztatást megkaptam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(a felnőttképzők nyilvántartásában szereplő nyilvántartási szá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adatszolgáltatás, tanúsítvá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nnyal kapcsolatos információk stb.)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ED62CE">
        <w:trPr>
          <w:trHeight w:val="613"/>
        </w:trPr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D62CE" w:rsidRDefault="00ED62CE" w:rsidP="003C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D62CE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Kelt: 2025</w:t>
            </w:r>
            <w:r w:rsidR="002541B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….</w:t>
            </w:r>
            <w:bookmarkStart w:id="3" w:name="_GoBack"/>
            <w:bookmarkEnd w:id="3"/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2CE" w:rsidRDefault="00ED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D62CE" w:rsidRDefault="0054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Képzésben résztvevő aláírása</w:t>
            </w:r>
          </w:p>
        </w:tc>
      </w:tr>
    </w:tbl>
    <w:p w:rsidR="00ED62CE" w:rsidRDefault="00ED62CE">
      <w:pPr>
        <w:pBdr>
          <w:top w:val="nil"/>
          <w:left w:val="nil"/>
          <w:bottom w:val="nil"/>
          <w:right w:val="nil"/>
          <w:between w:val="nil"/>
        </w:pBdr>
        <w:tabs>
          <w:tab w:val="right" w:pos="3402"/>
          <w:tab w:val="left" w:pos="6237"/>
          <w:tab w:val="right" w:pos="8931"/>
        </w:tabs>
        <w:spacing w:before="60"/>
        <w:ind w:left="0" w:right="-1" w:hanging="2"/>
        <w:rPr>
          <w:rFonts w:ascii="Calibri" w:eastAsia="Calibri" w:hAnsi="Calibri" w:cs="Calibri"/>
          <w:color w:val="000000"/>
          <w:sz w:val="22"/>
        </w:rPr>
      </w:pPr>
    </w:p>
    <w:sectPr w:rsidR="00ED6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4" w:bottom="709" w:left="1134" w:header="56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DC7" w:rsidRDefault="00547DC7">
      <w:pPr>
        <w:spacing w:line="240" w:lineRule="auto"/>
        <w:ind w:left="0" w:hanging="2"/>
      </w:pPr>
      <w:r>
        <w:separator/>
      </w:r>
    </w:p>
  </w:endnote>
  <w:endnote w:type="continuationSeparator" w:id="0">
    <w:p w:rsidR="00547DC7" w:rsidRDefault="00547D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802" w:rsidRDefault="003C3802">
    <w:pPr>
      <w:pStyle w:val="ll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2CE" w:rsidRDefault="00547DC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 w:rsidR="003C3802">
      <w:rPr>
        <w:color w:val="000000"/>
        <w:szCs w:val="24"/>
      </w:rPr>
      <w:fldChar w:fldCharType="separate"/>
    </w:r>
    <w:r w:rsidR="003C3802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-421004</wp:posOffset>
          </wp:positionH>
          <wp:positionV relativeFrom="paragraph">
            <wp:posOffset>-111759</wp:posOffset>
          </wp:positionV>
          <wp:extent cx="400050" cy="381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62CE" w:rsidRDefault="00ED62C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802" w:rsidRDefault="003C3802">
    <w:pPr>
      <w:pStyle w:val="ll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DC7" w:rsidRDefault="00547DC7">
      <w:pPr>
        <w:spacing w:line="240" w:lineRule="auto"/>
        <w:ind w:left="0" w:hanging="2"/>
      </w:pPr>
      <w:r>
        <w:separator/>
      </w:r>
    </w:p>
  </w:footnote>
  <w:footnote w:type="continuationSeparator" w:id="0">
    <w:p w:rsidR="00547DC7" w:rsidRDefault="00547D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802" w:rsidRDefault="003C3802">
    <w:pPr>
      <w:pStyle w:val="lfej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2CE" w:rsidRDefault="00547DC7">
    <w:pPr>
      <w:pBdr>
        <w:top w:val="nil"/>
        <w:left w:val="nil"/>
        <w:bottom w:val="nil"/>
        <w:right w:val="nil"/>
        <w:between w:val="nil"/>
      </w:pBdr>
      <w:tabs>
        <w:tab w:val="center" w:pos="142"/>
      </w:tabs>
      <w:spacing w:line="240" w:lineRule="auto"/>
      <w:ind w:left="0" w:hanging="2"/>
      <w:rPr>
        <w:rFonts w:ascii="Calibri" w:eastAsia="Calibri" w:hAnsi="Calibri" w:cs="Calibri"/>
        <w:color w:val="000000"/>
        <w:szCs w:val="24"/>
      </w:rPr>
    </w:pPr>
    <w:r>
      <w:rPr>
        <w:rFonts w:ascii="Calibri" w:eastAsia="Calibri" w:hAnsi="Calibri" w:cs="Calibri"/>
        <w:color w:val="000000"/>
        <w:szCs w:val="24"/>
      </w:rPr>
      <w:t>Siketek és Nagyothallók Országos Szövetsége</w:t>
    </w:r>
  </w:p>
  <w:p w:rsidR="00ED62CE" w:rsidRDefault="00547DC7">
    <w:pPr>
      <w:pBdr>
        <w:top w:val="nil"/>
        <w:left w:val="nil"/>
        <w:bottom w:val="single" w:sz="6" w:space="1" w:color="000000"/>
        <w:right w:val="nil"/>
        <w:between w:val="nil"/>
      </w:pBdr>
      <w:tabs>
        <w:tab w:val="right" w:pos="9356"/>
      </w:tabs>
      <w:spacing w:line="240" w:lineRule="auto"/>
      <w:ind w:left="0" w:hanging="2"/>
      <w:jc w:val="left"/>
      <w:rPr>
        <w:rFonts w:ascii="Calibri" w:eastAsia="Calibri" w:hAnsi="Calibri" w:cs="Calibri"/>
        <w:color w:val="000000"/>
        <w:szCs w:val="24"/>
      </w:rPr>
    </w:pPr>
    <w:r>
      <w:rPr>
        <w:rFonts w:ascii="Calibri" w:eastAsia="Calibri" w:hAnsi="Calibri" w:cs="Calibri"/>
        <w:color w:val="000000"/>
        <w:szCs w:val="24"/>
      </w:rPr>
      <w:t>Nyilvántartási szám: B/2020/000576</w:t>
    </w:r>
    <w:r>
      <w:rPr>
        <w:rFonts w:ascii="Calibri" w:eastAsia="Calibri" w:hAnsi="Calibri" w:cs="Calibri"/>
        <w:color w:val="000000"/>
        <w:szCs w:val="24"/>
      </w:rPr>
      <w:tab/>
    </w:r>
  </w:p>
  <w:p w:rsidR="00ED62CE" w:rsidRDefault="00547DC7">
    <w:pPr>
      <w:pBdr>
        <w:top w:val="nil"/>
        <w:left w:val="nil"/>
        <w:bottom w:val="nil"/>
        <w:right w:val="nil"/>
        <w:between w:val="nil"/>
      </w:pBdr>
      <w:tabs>
        <w:tab w:val="left" w:pos="3998"/>
      </w:tabs>
      <w:spacing w:line="240" w:lineRule="auto"/>
      <w:ind w:left="0" w:hanging="2"/>
      <w:rPr>
        <w:color w:val="000000"/>
        <w:szCs w:val="24"/>
      </w:rPr>
    </w:pPr>
    <w:r>
      <w:rPr>
        <w:color w:val="000000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802" w:rsidRDefault="003C3802">
    <w:pPr>
      <w:pStyle w:val="lfej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3445"/>
    <w:multiLevelType w:val="multilevel"/>
    <w:tmpl w:val="EC7AB14C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CE"/>
    <w:rsid w:val="002541B4"/>
    <w:rsid w:val="003C3802"/>
    <w:rsid w:val="00547DC7"/>
    <w:rsid w:val="00E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E874"/>
  <w15:docId w15:val="{0686B9B3-2E51-4EB0-9672-058A0D3F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2"/>
      <w:lang w:eastAsia="en-US"/>
    </w:rPr>
  </w:style>
  <w:style w:type="paragraph" w:styleId="Cmsor1">
    <w:name w:val="heading 1"/>
    <w:basedOn w:val="Norml"/>
    <w:next w:val="Norml"/>
    <w:uiPriority w:val="9"/>
    <w:qFormat/>
    <w:pPr>
      <w:keepNext/>
      <w:spacing w:after="480" w:line="480" w:lineRule="atLeast"/>
      <w:jc w:val="left"/>
    </w:pPr>
    <w:rPr>
      <w:rFonts w:ascii="Garamond" w:hAnsi="Garamond"/>
      <w:smallCaps/>
      <w:color w:val="000000"/>
      <w:spacing w:val="-25"/>
      <w:kern w:val="28"/>
      <w:sz w:val="56"/>
      <w:szCs w:val="20"/>
      <w:lang w:eastAsia="hu-HU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qFormat/>
    <w:pPr>
      <w:spacing w:line="240" w:lineRule="auto"/>
    </w:pPr>
  </w:style>
  <w:style w:type="character" w:customStyle="1" w:styleId="lfejChar">
    <w:name w:val="Élőfej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llb">
    <w:name w:val="footer"/>
    <w:basedOn w:val="Norml"/>
    <w:qFormat/>
    <w:pPr>
      <w:spacing w:line="240" w:lineRule="auto"/>
    </w:pPr>
  </w:style>
  <w:style w:type="character" w:customStyle="1" w:styleId="llbChar">
    <w:name w:val="Élőláb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Cmsor1Char">
    <w:name w:val="Címsor 1 Char"/>
    <w:rPr>
      <w:rFonts w:ascii="Garamond" w:eastAsia="Times New Roman" w:hAnsi="Garamond" w:cs="Times New Roman"/>
      <w:smallCaps/>
      <w:color w:val="000000"/>
      <w:spacing w:val="-25"/>
      <w:w w:val="100"/>
      <w:kern w:val="28"/>
      <w:position w:val="-1"/>
      <w:sz w:val="56"/>
      <w:effect w:val="none"/>
      <w:vertAlign w:val="baseline"/>
      <w:cs w:val="0"/>
      <w:em w:val="none"/>
    </w:rPr>
  </w:style>
  <w:style w:type="paragraph" w:customStyle="1" w:styleId="TJalap">
    <w:name w:val="TJ alap"/>
    <w:basedOn w:val="Norml"/>
    <w:pPr>
      <w:spacing w:after="220" w:line="220" w:lineRule="atLeast"/>
      <w:jc w:val="left"/>
    </w:pPr>
    <w:rPr>
      <w:rFonts w:ascii="Arial" w:hAnsi="Arial"/>
      <w:sz w:val="20"/>
      <w:szCs w:val="20"/>
      <w:lang w:eastAsia="hu-HU"/>
    </w:rPr>
  </w:style>
  <w:style w:type="table" w:styleId="Rcsostblzat">
    <w:name w:val="Table Grid"/>
    <w:basedOn w:val="Normltblza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Jegyzetszveg">
    <w:name w:val="annotation text"/>
    <w:basedOn w:val="Norml"/>
    <w:qFormat/>
    <w:rPr>
      <w:sz w:val="20"/>
      <w:szCs w:val="20"/>
    </w:rPr>
  </w:style>
  <w:style w:type="character" w:customStyle="1" w:styleId="JegyzetszvegChar">
    <w:name w:val="Jegyzetszöveg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Megjegyzstrgya">
    <w:name w:val="annotation subject"/>
    <w:basedOn w:val="Jegyzetszveg"/>
    <w:next w:val="Jegyzetszveg"/>
    <w:qFormat/>
    <w:rPr>
      <w:b/>
      <w:bCs/>
    </w:rPr>
  </w:style>
  <w:style w:type="character" w:customStyle="1" w:styleId="MegjegyzstrgyaChar">
    <w:name w:val="Megjegyzés tárgya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f+fKvAfGG3NbJoA1J30Nlk2acA==">CgMxLjAyCGguZ2pkZ3hzMgloLjMwajB6bGwyCWguMWZvYjl0ZTgAciExOGx6NDQzWS1GdGZxZmJWczhMVkxYM1ZMQ3VDTENqT3g=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Botos Barbara</cp:lastModifiedBy>
  <cp:revision>3</cp:revision>
  <dcterms:created xsi:type="dcterms:W3CDTF">2025-01-09T12:17:00Z</dcterms:created>
  <dcterms:modified xsi:type="dcterms:W3CDTF">2025-10-31T09:59:00Z</dcterms:modified>
</cp:coreProperties>
</file>